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BD" w:rsidRPr="00B60A93" w:rsidRDefault="00054FBD" w:rsidP="00054FBD">
      <w:pPr>
        <w:rPr>
          <w:sz w:val="32"/>
          <w:szCs w:val="32"/>
          <w:lang w:val="es-MX"/>
        </w:rPr>
      </w:pPr>
    </w:p>
    <w:p w:rsidR="00054FBD" w:rsidRPr="00386882" w:rsidRDefault="00054FBD" w:rsidP="00054FBD">
      <w:pPr>
        <w:jc w:val="center"/>
        <w:rPr>
          <w:rFonts w:ascii="Gotham Book" w:hAnsi="Gotham Book" w:cs="Arial"/>
          <w:b/>
          <w:bCs/>
          <w:sz w:val="18"/>
          <w:szCs w:val="18"/>
        </w:rPr>
      </w:pPr>
      <w:r w:rsidRPr="00386882">
        <w:rPr>
          <w:rFonts w:ascii="Gotham Book" w:hAnsi="Gotham Book" w:cs="Arial"/>
          <w:b/>
          <w:bCs/>
          <w:sz w:val="18"/>
          <w:szCs w:val="18"/>
        </w:rPr>
        <w:t>“</w:t>
      </w:r>
      <w:r w:rsidRPr="00386882">
        <w:rPr>
          <w:rFonts w:ascii="Gotham Book" w:hAnsi="Gotham Book"/>
          <w:b/>
          <w:sz w:val="18"/>
          <w:szCs w:val="18"/>
        </w:rPr>
        <w:t>2018. Año del Bicentenario del Natalicio de Ignacio Ramírez Calzada, El Nigromante</w:t>
      </w:r>
      <w:r w:rsidRPr="00386882">
        <w:rPr>
          <w:rFonts w:ascii="Gotham Book" w:hAnsi="Gotham Book" w:cs="Arial"/>
          <w:b/>
          <w:bCs/>
          <w:sz w:val="18"/>
          <w:szCs w:val="18"/>
        </w:rPr>
        <w:t>”.</w:t>
      </w:r>
    </w:p>
    <w:p w:rsidR="00054FBD" w:rsidRDefault="00054FBD" w:rsidP="00054FBD">
      <w:pPr>
        <w:jc w:val="center"/>
        <w:rPr>
          <w:rFonts w:ascii="Gotham Book" w:hAnsi="Gotham Book" w:cs="Arial"/>
          <w:b/>
          <w:bCs/>
          <w:color w:val="808080" w:themeColor="background1" w:themeShade="80"/>
          <w:sz w:val="18"/>
          <w:szCs w:val="18"/>
        </w:rPr>
      </w:pPr>
    </w:p>
    <w:p w:rsidR="00054FBD" w:rsidRDefault="00054FBD" w:rsidP="00054FBD">
      <w:pPr>
        <w:pStyle w:val="Sinespaciado"/>
        <w:jc w:val="right"/>
        <w:rPr>
          <w:rFonts w:ascii="Gotham HTF Book" w:hAnsi="Gotham HTF Book"/>
          <w:b/>
          <w:lang w:val="es-ES"/>
        </w:rPr>
      </w:pPr>
    </w:p>
    <w:p w:rsidR="00054FBD" w:rsidRDefault="00054FBD" w:rsidP="00054FBD">
      <w:pPr>
        <w:jc w:val="both"/>
        <w:rPr>
          <w:rFonts w:ascii="Gotham HTF" w:hAnsi="Gotham HTF"/>
          <w:sz w:val="56"/>
          <w:szCs w:val="80"/>
        </w:rPr>
      </w:pPr>
    </w:p>
    <w:p w:rsidR="00054FBD" w:rsidRDefault="00054FBD" w:rsidP="00054FBD">
      <w:pPr>
        <w:jc w:val="both"/>
        <w:rPr>
          <w:rFonts w:ascii="Gotham HTF" w:hAnsi="Gotham HTF"/>
          <w:sz w:val="56"/>
          <w:szCs w:val="80"/>
        </w:rPr>
      </w:pPr>
    </w:p>
    <w:p w:rsidR="00054FBD" w:rsidRDefault="00054FBD" w:rsidP="00054FBD">
      <w:pPr>
        <w:jc w:val="both"/>
        <w:rPr>
          <w:rFonts w:ascii="Gotham HTF" w:hAnsi="Gotham HTF"/>
          <w:sz w:val="56"/>
          <w:szCs w:val="80"/>
        </w:rPr>
      </w:pPr>
    </w:p>
    <w:p w:rsidR="00054FBD" w:rsidRDefault="00054FBD" w:rsidP="00054FBD">
      <w:pPr>
        <w:jc w:val="both"/>
        <w:rPr>
          <w:rFonts w:ascii="Gotham HTF" w:hAnsi="Gotham HTF"/>
          <w:sz w:val="56"/>
          <w:szCs w:val="80"/>
        </w:rPr>
      </w:pPr>
    </w:p>
    <w:p w:rsidR="00054FBD" w:rsidRPr="001F202D" w:rsidRDefault="00054FBD" w:rsidP="00054FBD">
      <w:pPr>
        <w:jc w:val="both"/>
        <w:rPr>
          <w:rFonts w:ascii="Gotham HTF" w:hAnsi="Gotham HTF"/>
          <w:sz w:val="56"/>
          <w:szCs w:val="80"/>
        </w:rPr>
      </w:pPr>
      <w:r w:rsidRPr="001F202D">
        <w:rPr>
          <w:rFonts w:ascii="Gotham HTF" w:hAnsi="Gotham HTF"/>
          <w:sz w:val="56"/>
          <w:szCs w:val="80"/>
        </w:rPr>
        <w:t xml:space="preserve">El programa de desarrollo social Familias Fuertes Salario Rosa por el momento no </w:t>
      </w:r>
      <w:r w:rsidR="00753A1D">
        <w:rPr>
          <w:rFonts w:ascii="Gotham HTF" w:hAnsi="Gotham HTF"/>
          <w:sz w:val="56"/>
          <w:szCs w:val="80"/>
        </w:rPr>
        <w:t>cuenta con informes periódicos de ejecución</w:t>
      </w:r>
      <w:bookmarkStart w:id="0" w:name="_GoBack"/>
      <w:bookmarkEnd w:id="0"/>
      <w:r w:rsidR="00753A1D">
        <w:rPr>
          <w:rFonts w:ascii="Gotham HTF" w:hAnsi="Gotham HTF"/>
          <w:sz w:val="56"/>
          <w:szCs w:val="80"/>
        </w:rPr>
        <w:t>.</w:t>
      </w:r>
    </w:p>
    <w:p w:rsidR="00054FBD" w:rsidRPr="001F202D" w:rsidRDefault="00054FBD" w:rsidP="00054FBD">
      <w:pPr>
        <w:pStyle w:val="Sinespaciado"/>
        <w:jc w:val="center"/>
        <w:rPr>
          <w:rFonts w:ascii="Gotham HTF Book" w:hAnsi="Gotham HTF Book"/>
          <w:b/>
        </w:rPr>
      </w:pPr>
    </w:p>
    <w:p w:rsidR="00054FBD" w:rsidRDefault="00054FBD" w:rsidP="00054FBD">
      <w:pPr>
        <w:pStyle w:val="Sinespaciado"/>
        <w:jc w:val="center"/>
        <w:rPr>
          <w:rFonts w:ascii="Gotham HTF Book" w:hAnsi="Gotham HTF Book"/>
          <w:b/>
          <w:lang w:val="es-ES"/>
        </w:rPr>
      </w:pPr>
    </w:p>
    <w:p w:rsidR="00054FBD" w:rsidRDefault="00054FBD" w:rsidP="00054FBD">
      <w:pPr>
        <w:pStyle w:val="Sinespaciado"/>
        <w:jc w:val="center"/>
        <w:rPr>
          <w:rFonts w:ascii="Gotham HTF Book" w:hAnsi="Gotham HTF Book"/>
          <w:b/>
          <w:lang w:val="es-ES"/>
        </w:rPr>
      </w:pPr>
    </w:p>
    <w:p w:rsidR="00C225D1" w:rsidRPr="00054FBD" w:rsidRDefault="00C225D1">
      <w:pPr>
        <w:rPr>
          <w:lang w:val="es-ES"/>
        </w:rPr>
      </w:pPr>
    </w:p>
    <w:sectPr w:rsidR="00C225D1" w:rsidRPr="00054FBD" w:rsidSect="0038688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950" w:right="1701" w:bottom="1417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HTF Boo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Gotham HTF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9B" w:rsidRDefault="00753A1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1B" w:rsidRDefault="00753A1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3D2154B" wp14:editId="2D8795D8">
          <wp:simplePos x="0" y="0"/>
          <wp:positionH relativeFrom="column">
            <wp:posOffset>-1052005</wp:posOffset>
          </wp:positionH>
          <wp:positionV relativeFrom="paragraph">
            <wp:posOffset>-724535</wp:posOffset>
          </wp:positionV>
          <wp:extent cx="7742711" cy="1507960"/>
          <wp:effectExtent l="0" t="0" r="0" b="0"/>
          <wp:wrapNone/>
          <wp:docPr id="5" name="5 Imagen" descr="hoja_membretada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_2018.jpg"/>
                  <pic:cNvPicPr/>
                </pic:nvPicPr>
                <pic:blipFill rotWithShape="1">
                  <a:blip r:embed="rId1"/>
                  <a:srcRect t="84931" r="-235"/>
                  <a:stretch/>
                </pic:blipFill>
                <pic:spPr bwMode="auto">
                  <a:xfrm>
                    <a:off x="0" y="0"/>
                    <a:ext cx="7742711" cy="150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3751B" w:rsidRDefault="00753A1D" w:rsidP="008C3FA8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9B" w:rsidRDefault="00753A1D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9B" w:rsidRDefault="00753A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7A7" w:rsidRDefault="00753A1D" w:rsidP="001C47A7">
    <w:pPr>
      <w:pStyle w:val="Encabezado"/>
      <w:tabs>
        <w:tab w:val="clear" w:pos="8838"/>
      </w:tabs>
      <w:ind w:left="-1701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9053D18" wp14:editId="19058528">
          <wp:simplePos x="0" y="0"/>
          <wp:positionH relativeFrom="column">
            <wp:posOffset>-1044123</wp:posOffset>
          </wp:positionH>
          <wp:positionV relativeFrom="paragraph">
            <wp:posOffset>23495</wp:posOffset>
          </wp:positionV>
          <wp:extent cx="7730829" cy="1175657"/>
          <wp:effectExtent l="0" t="0" r="3810" b="5715"/>
          <wp:wrapNone/>
          <wp:docPr id="4" name="5 Imagen" descr="hoja_membretada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_2018.jpg"/>
                  <pic:cNvPicPr/>
                </pic:nvPicPr>
                <pic:blipFill rotWithShape="1">
                  <a:blip r:embed="rId1"/>
                  <a:srcRect b="87907"/>
                  <a:stretch/>
                </pic:blipFill>
                <pic:spPr bwMode="auto">
                  <a:xfrm>
                    <a:off x="0" y="0"/>
                    <a:ext cx="7730829" cy="11756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9B" w:rsidRDefault="00753A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BD"/>
    <w:rsid w:val="00054FBD"/>
    <w:rsid w:val="00753A1D"/>
    <w:rsid w:val="00C2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B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4FBD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54FBD"/>
  </w:style>
  <w:style w:type="paragraph" w:styleId="Piedepgina">
    <w:name w:val="footer"/>
    <w:basedOn w:val="Normal"/>
    <w:link w:val="PiedepginaCar"/>
    <w:uiPriority w:val="99"/>
    <w:unhideWhenUsed/>
    <w:rsid w:val="00054FBD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4FBD"/>
  </w:style>
  <w:style w:type="paragraph" w:styleId="Sinespaciado">
    <w:name w:val="No Spacing"/>
    <w:link w:val="SinespaciadoCar"/>
    <w:uiPriority w:val="1"/>
    <w:qFormat/>
    <w:rsid w:val="00054FB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54FBD"/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B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4FBD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54FBD"/>
  </w:style>
  <w:style w:type="paragraph" w:styleId="Piedepgina">
    <w:name w:val="footer"/>
    <w:basedOn w:val="Normal"/>
    <w:link w:val="PiedepginaCar"/>
    <w:uiPriority w:val="99"/>
    <w:unhideWhenUsed/>
    <w:rsid w:val="00054FBD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4FBD"/>
  </w:style>
  <w:style w:type="paragraph" w:styleId="Sinespaciado">
    <w:name w:val="No Spacing"/>
    <w:link w:val="SinespaciadoCar"/>
    <w:uiPriority w:val="1"/>
    <w:qFormat/>
    <w:rsid w:val="00054FB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54FBD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2018-01-25T23:27:00Z</dcterms:created>
  <dcterms:modified xsi:type="dcterms:W3CDTF">2018-01-25T23:29:00Z</dcterms:modified>
</cp:coreProperties>
</file>